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7666A">
        <w:rPr>
          <w:rFonts w:cs="Calibri"/>
          <w:b/>
          <w:color w:val="000000"/>
          <w:sz w:val="20"/>
          <w:szCs w:val="20"/>
          <w:lang w:val="sr-Cyrl-RS"/>
        </w:rPr>
        <w:t>Уторак</w:t>
      </w:r>
      <w:r w:rsidR="00926C49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7666A">
        <w:rPr>
          <w:rFonts w:cs="Calibri"/>
          <w:b/>
          <w:color w:val="000000"/>
          <w:sz w:val="20"/>
          <w:szCs w:val="20"/>
          <w:lang w:val="sr-Cyrl-RS"/>
        </w:rPr>
        <w:t>07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FC" w:rsidRPr="00131EEC" w:rsidRDefault="002101AA" w:rsidP="00B752F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 код моста Дуга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FC" w:rsidRDefault="002101AA" w:rsidP="007D2B5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</w:t>
            </w:r>
            <w:r w:rsidR="00131EEC">
              <w:rPr>
                <w:rFonts w:cs="Calibri"/>
                <w:sz w:val="18"/>
                <w:szCs w:val="18"/>
                <w:lang w:val="sr-Cyrl-RS"/>
              </w:rPr>
              <w:t>оправка коловоза асфалтом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131EEC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54554" w:rsidP="00EA6EF9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Томе Максимовића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Pr="00AB7CE6" w:rsidRDefault="00AB7CE6" w:rsidP="00F123A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123AA">
              <w:rPr>
                <w:rFonts w:cs="Arial"/>
                <w:color w:val="000000"/>
                <w:sz w:val="18"/>
                <w:szCs w:val="18"/>
                <w:lang w:val="sr-Cyrl-RS"/>
              </w:rPr>
              <w:t>Пожарна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F123AA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2101AA" w:rsidRDefault="002101AA" w:rsidP="002434B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Улица мира (продужетак)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B2" w:rsidRPr="00042220" w:rsidRDefault="00F123AA" w:rsidP="00042220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101A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Улица </w:t>
            </w:r>
            <w:r w:rsidR="00042220">
              <w:rPr>
                <w:rFonts w:cs="Arial"/>
                <w:color w:val="000000"/>
                <w:sz w:val="18"/>
                <w:szCs w:val="18"/>
                <w:lang w:val="sr-Cyrl-RS"/>
              </w:rPr>
              <w:t>седма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2101A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954554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B0" w:rsidRPr="002434B2" w:rsidRDefault="002434B2" w:rsidP="004D2D4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 од Словачке до 13. октобра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7B0" w:rsidRDefault="002434B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поправка коловоза асфалтом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B2" w:rsidRDefault="00CA6136" w:rsidP="002434B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Динка Шимуновића и Рачког</w:t>
            </w:r>
          </w:p>
          <w:p w:rsidR="00CA6136" w:rsidRPr="00CA6136" w:rsidRDefault="00CA6136" w:rsidP="002434B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A613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Мажуранићева угао са Динка Шимуновића и Транџаментском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2434B2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CA6136" w:rsidRDefault="00CA6136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45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2434B2" w:rsidP="00797A9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Немановци,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крак код бр. 62</w:t>
            </w:r>
          </w:p>
          <w:p w:rsidR="00CA6136" w:rsidRPr="002434B2" w:rsidRDefault="00CA6136" w:rsidP="00797A9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A613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Ковиљ,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пут за Гардиновце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  <w:p w:rsidR="00CA6136" w:rsidRDefault="00CA6136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D52E17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Default="00D52E17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Pr="00D52E17" w:rsidRDefault="00D52E17" w:rsidP="00797A9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 код бр.25, Гајева код бр.7, угао Илије Ђуричића/ Симе Милошевића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Default="00D52E17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CA6136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3977BD" w:rsidRDefault="00CA613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Default="00CA613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32C1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Рибњак доњи пут</w:t>
            </w:r>
          </w:p>
          <w:p w:rsidR="00CA6136" w:rsidRPr="00042220" w:rsidRDefault="00CA6136" w:rsidP="000422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32C1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Улица </w:t>
            </w:r>
            <w:r w:rsidR="00042220">
              <w:rPr>
                <w:rFonts w:cs="Arial"/>
                <w:color w:val="000000"/>
                <w:sz w:val="18"/>
                <w:szCs w:val="18"/>
                <w:lang w:val="sr-Cyrl-RS"/>
              </w:rPr>
              <w:t>седма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532C15" w:rsidRDefault="00532C1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532C15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Pr="003977BD" w:rsidRDefault="00532C1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Pr="00532C15" w:rsidRDefault="00532C1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Пастерова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Default="00532C1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успоривачима брзине</w:t>
            </w:r>
          </w:p>
        </w:tc>
      </w:tr>
      <w:tr w:rsidR="00532C15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Pr="003977BD" w:rsidRDefault="00532C1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Pr="00532C15" w:rsidRDefault="00532C1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Default="00532C1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паркинг места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D0470E" w:rsidRDefault="00D0470E" w:rsidP="007143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C75032"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 – Сентан</w:t>
            </w:r>
            <w:bookmarkStart w:id="0" w:name="_GoBack"/>
            <w:bookmarkEnd w:id="0"/>
            <w:r w:rsidR="0071434C">
              <w:rPr>
                <w:rFonts w:cs="Arial"/>
                <w:color w:val="000000"/>
                <w:sz w:val="18"/>
                <w:szCs w:val="18"/>
                <w:lang w:val="sr-Cyrl-RS"/>
              </w:rPr>
              <w:t>дрејски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0570B0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Бетонирање постоља семафорског стуба</w:t>
            </w:r>
          </w:p>
        </w:tc>
      </w:tr>
      <w:tr w:rsidR="002434B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B2" w:rsidRPr="003977BD" w:rsidRDefault="002434B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B2" w:rsidRPr="002434B2" w:rsidRDefault="002434B2" w:rsidP="00CA61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B2" w:rsidRDefault="00CA6136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Прање семафора на локацијама по граду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796" w:rsidRDefault="00A46796" w:rsidP="00612BF5">
      <w:r>
        <w:separator/>
      </w:r>
    </w:p>
  </w:endnote>
  <w:endnote w:type="continuationSeparator" w:id="0">
    <w:p w:rsidR="00A46796" w:rsidRDefault="00A46796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796" w:rsidRDefault="00A46796" w:rsidP="00612BF5">
      <w:r>
        <w:separator/>
      </w:r>
    </w:p>
  </w:footnote>
  <w:footnote w:type="continuationSeparator" w:id="0">
    <w:p w:rsidR="00A46796" w:rsidRDefault="00A46796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A4679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220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0B0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66A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1EEC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127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1AA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4B2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6FC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D45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C15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4A1"/>
    <w:rsid w:val="006D18F1"/>
    <w:rsid w:val="006D1A98"/>
    <w:rsid w:val="006D24A2"/>
    <w:rsid w:val="006D2611"/>
    <w:rsid w:val="006D3230"/>
    <w:rsid w:val="006D3243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2D6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573A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34C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6FE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A99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2B5B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796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2FE9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2FA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5032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1DA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136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040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02C4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17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7F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3AA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417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3AAD-D129-46AC-AD9E-3E7D524E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9</cp:revision>
  <cp:lastPrinted>2025-10-07T10:18:00Z</cp:lastPrinted>
  <dcterms:created xsi:type="dcterms:W3CDTF">2025-10-07T10:00:00Z</dcterms:created>
  <dcterms:modified xsi:type="dcterms:W3CDTF">2025-10-07T10:20:00Z</dcterms:modified>
</cp:coreProperties>
</file>