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518E8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518E8">
        <w:rPr>
          <w:rFonts w:cs="Arial"/>
          <w:b/>
          <w:color w:val="000000"/>
          <w:sz w:val="18"/>
          <w:szCs w:val="18"/>
          <w:lang w:val="sr-Latn-RS"/>
        </w:rPr>
        <w:t>04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B46B7E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AB0D89"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D76BE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Pr="00E6567B" w:rsidRDefault="008063A2" w:rsidP="00340B8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E6567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Доситеја Обрадовића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7" w:rsidRDefault="00340B8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8063A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411750" w:rsidP="0041175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Виктора Новака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70698C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063A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Ђорђа </w:t>
            </w:r>
            <w:r w:rsidR="00003F1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Сп. 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Радојичића, Небојше Глоговца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70698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A6560A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063A2"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075C0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Pr="00C93827" w:rsidRDefault="008063A2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BE70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угао са Булеваром 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Default="00A6560A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8063A2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 за пешаке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1E5610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A975DC" w:rsidP="00A975D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A975D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A975D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975DC" w:rsidRDefault="005C611E" w:rsidP="005C611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A975D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Стевана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5C611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05384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49" w:rsidRPr="00AB0D89" w:rsidRDefault="00053849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 знакова зимске службе на територији Града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B170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1705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B170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Корнелија Станковића </w:t>
            </w:r>
            <w:r w:rsidR="00B17058">
              <w:rPr>
                <w:rFonts w:cs="Arial"/>
                <w:color w:val="000000"/>
                <w:sz w:val="20"/>
                <w:szCs w:val="20"/>
                <w:lang w:val="sr-Cyrl-RS"/>
              </w:rPr>
              <w:t>– Илије Бирчанина, Народног фронта – Балзакова, Отокара Кершованија - Ченејска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D655D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Облачића Рада (пешачки прелаз)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D655D7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зеленог возача на висећој лантерни, замена осигурача групе зелених возача, провера напојног кабела висеће лантерне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966381" w:rsidP="00D655D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655D7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– Кеј жртава рације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D655D7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држача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33" w:rsidRDefault="00C07333" w:rsidP="00612BF5">
      <w:r>
        <w:separator/>
      </w:r>
    </w:p>
  </w:endnote>
  <w:endnote w:type="continuationSeparator" w:id="0">
    <w:p w:rsidR="00C07333" w:rsidRDefault="00C0733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33" w:rsidRDefault="00C07333" w:rsidP="00612BF5">
      <w:r>
        <w:separator/>
      </w:r>
    </w:p>
  </w:footnote>
  <w:footnote w:type="continuationSeparator" w:id="0">
    <w:p w:rsidR="00C07333" w:rsidRDefault="00C0733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073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0C72-DE9B-43FD-B394-BF3FA29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2024-04-04T07:13:00Z</cp:lastPrinted>
  <dcterms:created xsi:type="dcterms:W3CDTF">2024-04-04T06:29:00Z</dcterms:created>
  <dcterms:modified xsi:type="dcterms:W3CDTF">2024-04-04T07:18:00Z</dcterms:modified>
</cp:coreProperties>
</file>